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9289" w14:textId="6A8C3217" w:rsidR="00EB21C0" w:rsidRDefault="005451D1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 xml:space="preserve">hirers of </w:t>
      </w:r>
      <w:r w:rsidR="00AD6CCC">
        <w:rPr>
          <w:rFonts w:ascii="Tahoma" w:hAnsi="Tahoma" w:cs="Tahoma"/>
          <w:b/>
          <w:bCs/>
        </w:rPr>
        <w:t xml:space="preserve">Bromeswell </w:t>
      </w:r>
      <w:r w:rsidR="00F934FE" w:rsidRPr="005451D1">
        <w:rPr>
          <w:rFonts w:ascii="Tahoma" w:hAnsi="Tahoma" w:cs="Tahoma"/>
          <w:b/>
          <w:bCs/>
        </w:rPr>
        <w:t>V</w:t>
      </w:r>
      <w:r w:rsidR="00C54251" w:rsidRPr="005451D1">
        <w:rPr>
          <w:rFonts w:ascii="Tahoma" w:hAnsi="Tahoma" w:cs="Tahoma"/>
          <w:b/>
          <w:bCs/>
        </w:rPr>
        <w:t xml:space="preserve">illage Hall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1F6A9A63" w14:textId="77777777" w:rsidR="00AD6CCC" w:rsidRPr="005451D1" w:rsidRDefault="00AD6CCC" w:rsidP="005451D1">
      <w:pPr>
        <w:pStyle w:val="NoSpacing"/>
        <w:rPr>
          <w:rFonts w:ascii="Tahoma" w:hAnsi="Tahoma" w:cs="Tahoma"/>
          <w:b/>
          <w:bCs/>
        </w:rPr>
      </w:pPr>
    </w:p>
    <w:p w14:paraId="606B3551" w14:textId="64DF9DA6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p w14:paraId="51D60D52" w14:textId="77777777" w:rsidR="00AD6CCC" w:rsidRPr="005451D1" w:rsidRDefault="00AD6CC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 xml:space="preserve">ical reasons (eg immune-suppression)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673DD6F8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r w:rsidR="008E19D7">
              <w:rPr>
                <w:rFonts w:ascii="Tahoma" w:hAnsi="Tahoma" w:cs="Tahoma"/>
                <w:color w:val="FF0000"/>
              </w:rPr>
              <w:t>Covid or</w:t>
            </w:r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r w:rsidR="00283393">
              <w:rPr>
                <w:rFonts w:ascii="Tahoma" w:hAnsi="Tahoma" w:cs="Tahoma"/>
                <w:color w:val="FF0000"/>
              </w:rPr>
              <w:t xml:space="preserve">make arrangements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 contin</w:t>
            </w:r>
            <w:r w:rsidR="00247B0C">
              <w:rPr>
                <w:rFonts w:ascii="Tahoma" w:hAnsi="Tahoma" w:cs="Tahoma"/>
              </w:rPr>
              <w:t>ue</w:t>
            </w:r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mingle  with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4B9B3E0D" w:rsidR="00EB6D60" w:rsidRPr="005451D1" w:rsidRDefault="00D21C85" w:rsidP="00EB6D60">
            <w:pPr>
              <w:rPr>
                <w:rFonts w:ascii="Tahoma" w:hAnsi="Tahoma" w:cs="Tahoma"/>
              </w:rPr>
            </w:pPr>
            <w:r w:rsidRPr="00D21C85">
              <w:rPr>
                <w:rFonts w:ascii="Tahoma" w:hAnsi="Tahoma" w:cs="Tahoma"/>
              </w:rPr>
              <w:t xml:space="preserve">Small committee room and contact </w:t>
            </w:r>
            <w:r>
              <w:rPr>
                <w:rFonts w:ascii="Tahoma" w:hAnsi="Tahoma" w:cs="Tahoma"/>
              </w:rPr>
              <w:t xml:space="preserve">bookings </w:t>
            </w:r>
            <w:r w:rsidRPr="00D21C85">
              <w:rPr>
                <w:rFonts w:ascii="Tahoma" w:hAnsi="Tahoma" w:cs="Tahoma"/>
              </w:rPr>
              <w:t xml:space="preserve">to let </w:t>
            </w:r>
            <w:r>
              <w:rPr>
                <w:rFonts w:ascii="Tahoma" w:hAnsi="Tahoma" w:cs="Tahoma"/>
              </w:rPr>
              <w:t>them</w:t>
            </w:r>
            <w:r w:rsidRPr="00D21C85">
              <w:rPr>
                <w:rFonts w:ascii="Tahoma" w:hAnsi="Tahoma" w:cs="Tahoma"/>
              </w:rPr>
              <w:t xml:space="preserve"> know.</w:t>
            </w: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DAB7" w14:textId="77777777" w:rsidR="008A2645" w:rsidRDefault="008A2645" w:rsidP="005451D1">
      <w:pPr>
        <w:spacing w:after="0" w:line="240" w:lineRule="auto"/>
      </w:pPr>
      <w:r>
        <w:separator/>
      </w:r>
    </w:p>
  </w:endnote>
  <w:endnote w:type="continuationSeparator" w:id="0">
    <w:p w14:paraId="070B8C18" w14:textId="77777777" w:rsidR="008A2645" w:rsidRDefault="008A2645" w:rsidP="005451D1">
      <w:pPr>
        <w:spacing w:after="0" w:line="240" w:lineRule="auto"/>
      </w:pPr>
      <w:r>
        <w:continuationSeparator/>
      </w:r>
    </w:p>
  </w:endnote>
  <w:endnote w:type="continuationNotice" w:id="1">
    <w:p w14:paraId="5CEE80C2" w14:textId="77777777" w:rsidR="008A2645" w:rsidRDefault="008A2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23CC" w14:textId="77777777" w:rsidR="00BA02A9" w:rsidRDefault="00BA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0F1A723B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</w:t>
        </w:r>
        <w:r w:rsidR="00BA02A9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t xml:space="preserve">                     </w:t>
        </w:r>
      </w:sdtContent>
    </w:sdt>
  </w:p>
  <w:p w14:paraId="14530CB7" w14:textId="2169967D" w:rsidR="005451D1" w:rsidRDefault="00AD6CCC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Reviewed</w:t>
    </w:r>
    <w:r w:rsidR="00DF5D48">
      <w:rPr>
        <w:color w:val="00B0F0"/>
        <w:sz w:val="24"/>
        <w:szCs w:val="24"/>
      </w:rPr>
      <w:t xml:space="preserve"> </w:t>
    </w:r>
    <w:r w:rsidR="00E67541">
      <w:rPr>
        <w:color w:val="00B0F0"/>
        <w:sz w:val="24"/>
        <w:szCs w:val="24"/>
      </w:rPr>
      <w:t>Feb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70A" w14:textId="77777777" w:rsidR="00BA02A9" w:rsidRDefault="00BA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7842" w14:textId="77777777" w:rsidR="008A2645" w:rsidRDefault="008A2645" w:rsidP="005451D1">
      <w:pPr>
        <w:spacing w:after="0" w:line="240" w:lineRule="auto"/>
      </w:pPr>
      <w:r>
        <w:separator/>
      </w:r>
    </w:p>
  </w:footnote>
  <w:footnote w:type="continuationSeparator" w:id="0">
    <w:p w14:paraId="5066A224" w14:textId="77777777" w:rsidR="008A2645" w:rsidRDefault="008A2645" w:rsidP="005451D1">
      <w:pPr>
        <w:spacing w:after="0" w:line="240" w:lineRule="auto"/>
      </w:pPr>
      <w:r>
        <w:continuationSeparator/>
      </w:r>
    </w:p>
  </w:footnote>
  <w:footnote w:type="continuationNotice" w:id="1">
    <w:p w14:paraId="69E62488" w14:textId="77777777" w:rsidR="008A2645" w:rsidRDefault="008A2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4F3" w14:textId="77777777" w:rsidR="00BA02A9" w:rsidRDefault="00BA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E9D" w14:textId="77777777" w:rsidR="00BA02A9" w:rsidRDefault="00BA0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3086" w14:textId="77777777" w:rsidR="00BA02A9" w:rsidRDefault="00BA0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80D44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91336"/>
    <w:rsid w:val="008A2645"/>
    <w:rsid w:val="008B2BE9"/>
    <w:rsid w:val="008B3476"/>
    <w:rsid w:val="008D72C8"/>
    <w:rsid w:val="008E19D7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D6CC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2A9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21C85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Pat Clarke</cp:lastModifiedBy>
  <cp:revision>7</cp:revision>
  <cp:lastPrinted>2020-06-15T19:59:00Z</cp:lastPrinted>
  <dcterms:created xsi:type="dcterms:W3CDTF">2022-02-23T14:53:00Z</dcterms:created>
  <dcterms:modified xsi:type="dcterms:W3CDTF">2022-02-24T13:06:00Z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